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2A" w:rsidRDefault="0078212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8212A" w:rsidRDefault="0078212A">
      <w:pPr>
        <w:pStyle w:val="ConsPlusNormal"/>
        <w:jc w:val="both"/>
        <w:outlineLvl w:val="0"/>
      </w:pPr>
    </w:p>
    <w:p w:rsidR="0078212A" w:rsidRDefault="0078212A">
      <w:pPr>
        <w:pStyle w:val="ConsPlusTitle"/>
        <w:jc w:val="center"/>
      </w:pPr>
      <w:r>
        <w:t>МИНИСТЕРСТВО СТРОИТЕЛЬСТВА И ЖИЛИЩНО-КОММУНАЛЬНОГО</w:t>
      </w:r>
    </w:p>
    <w:p w:rsidR="0078212A" w:rsidRDefault="0078212A">
      <w:pPr>
        <w:pStyle w:val="ConsPlusTitle"/>
        <w:jc w:val="center"/>
      </w:pPr>
      <w:r>
        <w:t>ХОЗЯЙСТВА РОССИЙСКОЙ ФЕДЕРАЦИИ</w:t>
      </w:r>
    </w:p>
    <w:p w:rsidR="0078212A" w:rsidRDefault="0078212A">
      <w:pPr>
        <w:pStyle w:val="ConsPlusTitle"/>
        <w:jc w:val="center"/>
      </w:pPr>
    </w:p>
    <w:p w:rsidR="0078212A" w:rsidRDefault="0078212A">
      <w:pPr>
        <w:pStyle w:val="ConsPlusTitle"/>
        <w:jc w:val="center"/>
      </w:pPr>
      <w:r>
        <w:t>ПИСЬМО</w:t>
      </w:r>
    </w:p>
    <w:p w:rsidR="0078212A" w:rsidRDefault="0078212A">
      <w:pPr>
        <w:pStyle w:val="ConsPlusTitle"/>
        <w:jc w:val="center"/>
      </w:pPr>
      <w:r>
        <w:t>от 4 августа 2025 г. N 21301-ОГ/08</w:t>
      </w:r>
    </w:p>
    <w:p w:rsidR="0078212A" w:rsidRDefault="0078212A">
      <w:pPr>
        <w:pStyle w:val="ConsPlusNormal"/>
        <w:jc w:val="center"/>
      </w:pPr>
    </w:p>
    <w:p w:rsidR="0078212A" w:rsidRDefault="0078212A">
      <w:pPr>
        <w:pStyle w:val="ConsPlusNormal"/>
        <w:ind w:firstLine="540"/>
        <w:jc w:val="both"/>
      </w:pPr>
      <w:r>
        <w:t>Департамент градостроительства и архитектуры Министерства строительства и жилищно-коммунального хозяйства Российской Федерации рассмотрел обращение, зарегистрированное на сайте Минстроя России, по вопросу проведения негосударственной экспертизы и сообщает.</w:t>
      </w:r>
    </w:p>
    <w:p w:rsidR="0078212A" w:rsidRDefault="0078212A">
      <w:pPr>
        <w:pStyle w:val="ConsPlusNormal"/>
        <w:spacing w:before="220"/>
        <w:ind w:firstLine="540"/>
        <w:jc w:val="both"/>
      </w:pPr>
      <w:r>
        <w:t xml:space="preserve">Порядок проведения негосударственной экспертизы регламентируется </w:t>
      </w:r>
      <w:hyperlink r:id="rId6">
        <w:r>
          <w:rPr>
            <w:color w:val="0000FF"/>
          </w:rPr>
          <w:t>Положением</w:t>
        </w:r>
      </w:hyperlink>
      <w:r>
        <w:t xml:space="preserve"> об организации и проведении негосударственной экспертизы проектной документации и (или) результатов инженерных изысканий, утвержденным постановлением Правительства Российской Федерации от 31 марта 2012 г. N 272.</w:t>
      </w:r>
    </w:p>
    <w:p w:rsidR="0078212A" w:rsidRDefault="0078212A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пунктом 6</w:t>
        </w:r>
      </w:hyperlink>
      <w:r>
        <w:t xml:space="preserve"> данного Положения процедуры проведения негосударственной экспертизы, в том числе представление документов и устранение замечаний в представленных документах, проведение экспертного сопровождения, подготовка экспертного заключения, его подписание, утверждение, выдача заявителю и обжалование, а также открытие и ведение дел негосударственной экспертизы, ведение реестра выданных экспертных заключений и предоставление сведений из указанного реестра, осуществляются в порядке, установленном для проведения</w:t>
      </w:r>
      <w:proofErr w:type="gramEnd"/>
      <w:r>
        <w:t xml:space="preserve"> государственной экспертизы проектной документации и (или) результатов инженерных изысканий </w:t>
      </w:r>
      <w:hyperlink r:id="rId8">
        <w:r>
          <w:rPr>
            <w:color w:val="0000FF"/>
          </w:rPr>
          <w:t>Положением</w:t>
        </w:r>
      </w:hyperlink>
      <w:r>
        <w:t xml:space="preserve"> об организации и проведении государственной экспертизы проектной документации и результатов инженерных изысканий, с учетом особенностей, установленных настоящим </w:t>
      </w:r>
      <w:hyperlink r:id="rId9">
        <w:r>
          <w:rPr>
            <w:color w:val="0000FF"/>
          </w:rPr>
          <w:t>Положением</w:t>
        </w:r>
      </w:hyperlink>
      <w:r>
        <w:t>.</w:t>
      </w:r>
    </w:p>
    <w:p w:rsidR="0078212A" w:rsidRDefault="0078212A">
      <w:pPr>
        <w:pStyle w:val="ConsPlusNormal"/>
        <w:spacing w:before="220"/>
        <w:ind w:firstLine="540"/>
        <w:jc w:val="both"/>
      </w:pPr>
      <w:r>
        <w:t>Одновременное направление инженерных изысканий и проектной документации одним пакетом в разные негосударственные экспертизы действующим законодательством не предусмотрено.</w:t>
      </w:r>
    </w:p>
    <w:p w:rsidR="0078212A" w:rsidRDefault="0078212A">
      <w:pPr>
        <w:pStyle w:val="ConsPlusNormal"/>
        <w:ind w:firstLine="540"/>
        <w:jc w:val="both"/>
      </w:pPr>
    </w:p>
    <w:p w:rsidR="0078212A" w:rsidRDefault="0078212A">
      <w:pPr>
        <w:pStyle w:val="ConsPlusNormal"/>
        <w:jc w:val="right"/>
      </w:pPr>
      <w:r>
        <w:t>Заместитель директора</w:t>
      </w:r>
    </w:p>
    <w:p w:rsidR="0078212A" w:rsidRDefault="0078212A">
      <w:pPr>
        <w:pStyle w:val="ConsPlusNormal"/>
        <w:jc w:val="right"/>
      </w:pPr>
      <w:r>
        <w:t xml:space="preserve">Департамента </w:t>
      </w:r>
      <w:proofErr w:type="gramStart"/>
      <w:r>
        <w:t>градостроительной</w:t>
      </w:r>
      <w:proofErr w:type="gramEnd"/>
    </w:p>
    <w:p w:rsidR="0078212A" w:rsidRDefault="0078212A">
      <w:pPr>
        <w:pStyle w:val="ConsPlusNormal"/>
        <w:jc w:val="right"/>
      </w:pPr>
      <w:r>
        <w:t>деятельности и архитектуры</w:t>
      </w:r>
    </w:p>
    <w:p w:rsidR="0078212A" w:rsidRDefault="0078212A">
      <w:pPr>
        <w:pStyle w:val="ConsPlusNormal"/>
        <w:jc w:val="right"/>
      </w:pPr>
      <w:r>
        <w:t>Е.Б.БОБРЫШЕВ</w:t>
      </w:r>
    </w:p>
    <w:p w:rsidR="0078212A" w:rsidRDefault="0078212A">
      <w:pPr>
        <w:pStyle w:val="ConsPlusNormal"/>
        <w:jc w:val="both"/>
      </w:pPr>
    </w:p>
    <w:p w:rsidR="0078212A" w:rsidRDefault="0078212A">
      <w:pPr>
        <w:pStyle w:val="ConsPlusNormal"/>
        <w:jc w:val="both"/>
      </w:pPr>
    </w:p>
    <w:p w:rsidR="0078212A" w:rsidRDefault="007821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15FF" w:rsidRDefault="00BA15FF">
      <w:bookmarkStart w:id="0" w:name="_GoBack"/>
      <w:bookmarkEnd w:id="0"/>
    </w:p>
    <w:sectPr w:rsidR="00BA15FF" w:rsidSect="0031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2A"/>
    <w:rsid w:val="0078212A"/>
    <w:rsid w:val="00B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1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21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21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1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21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21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9757&amp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9757&amp;dst=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9757&amp;dst=1000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9757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2025-10-13T13:22:00Z</dcterms:created>
  <dcterms:modified xsi:type="dcterms:W3CDTF">2025-10-13T13:22:00Z</dcterms:modified>
</cp:coreProperties>
</file>